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15" w:rsidRPr="00F55F15" w:rsidRDefault="00F55F15" w:rsidP="00F55F15">
      <w:pPr>
        <w:rPr>
          <w:b/>
          <w:bCs/>
        </w:rPr>
      </w:pPr>
      <w:r w:rsidRPr="00F55F15">
        <w:rPr>
          <w:b/>
          <w:bCs/>
        </w:rPr>
        <w:t>Sevgi Işını</w:t>
      </w:r>
    </w:p>
    <w:p w:rsidR="00F55F15" w:rsidRPr="00F55F15" w:rsidRDefault="00F55F15" w:rsidP="00F55F15">
      <w:r w:rsidRPr="00F55F15">
        <w:drawing>
          <wp:inline distT="0" distB="0" distL="0" distR="0">
            <wp:extent cx="6657975" cy="4429125"/>
            <wp:effectExtent l="19050" t="0" r="9525" b="0"/>
            <wp:docPr id="6" name="Resim 6" descr="Sevgi Işın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vgi Işını"/>
                    <pic:cNvPicPr>
                      <a:picLocks noChangeAspect="1" noChangeArrowheads="1"/>
                    </pic:cNvPicPr>
                  </pic:nvPicPr>
                  <pic:blipFill>
                    <a:blip r:embed="rId4" cstate="print"/>
                    <a:srcRect/>
                    <a:stretch>
                      <a:fillRect/>
                    </a:stretch>
                  </pic:blipFill>
                  <pic:spPr bwMode="auto">
                    <a:xfrm>
                      <a:off x="0" y="0"/>
                      <a:ext cx="6657975" cy="4429125"/>
                    </a:xfrm>
                    <a:prstGeom prst="rect">
                      <a:avLst/>
                    </a:prstGeom>
                    <a:noFill/>
                    <a:ln w="9525">
                      <a:noFill/>
                      <a:miter lim="800000"/>
                      <a:headEnd/>
                      <a:tailEnd/>
                    </a:ln>
                  </pic:spPr>
                </pic:pic>
              </a:graphicData>
            </a:graphic>
          </wp:inline>
        </w:drawing>
      </w:r>
    </w:p>
    <w:p w:rsidR="00F55F15" w:rsidRPr="00F55F15" w:rsidRDefault="00F55F15" w:rsidP="00F55F15">
      <w:r w:rsidRPr="00F55F15">
        <w:t>Sevgi Işını</w:t>
      </w:r>
    </w:p>
    <w:p w:rsidR="00F55F15" w:rsidRPr="00F55F15" w:rsidRDefault="00F55F15" w:rsidP="00F55F15">
      <w:r w:rsidRPr="00F55F15">
        <w:t xml:space="preserve">Bu enerji </w:t>
      </w:r>
      <w:proofErr w:type="spellStart"/>
      <w:r w:rsidRPr="00F55F15">
        <w:t>Takyon</w:t>
      </w:r>
      <w:proofErr w:type="spellEnd"/>
      <w:r w:rsidRPr="00F55F15">
        <w:t xml:space="preserve"> ve </w:t>
      </w:r>
      <w:proofErr w:type="spellStart"/>
      <w:r w:rsidRPr="00F55F15">
        <w:t>Reiki</w:t>
      </w:r>
      <w:proofErr w:type="spellEnd"/>
      <w:r w:rsidRPr="00F55F15">
        <w:t xml:space="preserve"> gibi kullanılabilir. Özel olarak sevgi frekansı  </w:t>
      </w:r>
      <w:proofErr w:type="gramStart"/>
      <w:r w:rsidRPr="00F55F15">
        <w:t>yayar.İçtiğiniz</w:t>
      </w:r>
      <w:proofErr w:type="gramEnd"/>
      <w:r w:rsidRPr="00F55F15">
        <w:t xml:space="preserve"> suyu şarj etmeniz de vücudunuza daha yaralı hale getirmekte kullana bilirsiniz. Bu sistem ile tüm mücevherlerinizi yükleyip üzerinizde taşımak hayatınıza bol </w:t>
      </w:r>
      <w:proofErr w:type="spellStart"/>
      <w:r w:rsidRPr="00F55F15">
        <w:t>bol</w:t>
      </w:r>
      <w:proofErr w:type="spellEnd"/>
      <w:r w:rsidRPr="00F55F15">
        <w:t xml:space="preserve"> sevgi çeker.</w:t>
      </w:r>
    </w:p>
    <w:p w:rsidR="00F55F15" w:rsidRPr="00F55F15" w:rsidRDefault="00F55F15" w:rsidP="00F55F15">
      <w:r w:rsidRPr="00F55F15">
        <w:t xml:space="preserve">Evren de iki temel sistem enerji bulunmakta aynı </w:t>
      </w:r>
      <w:proofErr w:type="spellStart"/>
      <w:r w:rsidRPr="00F55F15">
        <w:t>ying</w:t>
      </w:r>
      <w:proofErr w:type="spellEnd"/>
      <w:r w:rsidRPr="00F55F15">
        <w:t>-</w:t>
      </w:r>
      <w:proofErr w:type="spellStart"/>
      <w:r w:rsidRPr="00F55F15">
        <w:t>yang</w:t>
      </w:r>
      <w:proofErr w:type="spellEnd"/>
      <w:r w:rsidRPr="00F55F15">
        <w:t xml:space="preserve"> sembolünde olduğu gibi, Bu iç içe geçen enerjiler gece gündüz, güzellik, çirkinlik gibi olumlu ve olumsuz frekansları bir arada barındırıyor, üç yaşımızdan itibaren dünyaya gelirken taşıdığımız sevgi enerjisini korkularımız ile azaltıyoruz. İşte bu sistem ihtiyacımız olan sevgi enerjisini hayatımıza çekmemize, kendimize daha fazla güvenmemize, bolluk bereketi hayatımıza çekmemize ve geleceğe daha güven ile bakmamızı sağlar.</w:t>
      </w:r>
    </w:p>
    <w:p w:rsidR="00F55F15" w:rsidRPr="00F55F15" w:rsidRDefault="00F55F15" w:rsidP="00F55F15">
      <w:r w:rsidRPr="00F55F15">
        <w:t>Etrafınıza sürekli sevgi enerjisi yaydığınızda olacakları bir düşünün</w:t>
      </w:r>
    </w:p>
    <w:p w:rsidR="00F55F15" w:rsidRPr="00F55F15" w:rsidRDefault="00F55F15" w:rsidP="00F55F15">
      <w:r w:rsidRPr="00F55F15">
        <w:t xml:space="preserve">Bütün olumlu ve olumsuz frekanslı diğer duygusal enerjiler bu iki temel enerjiden doğuyor. Birinin olduğu yerde diğeri çok fazla barınamıyor. Temel olarak dünyaya Sevgi enerjisiyle geliyoruz ancak yaklaşık üç yaş civarlarında zihnimiz dünya formatına giriyor ve korkularla tanışmaya başlıyoruz. Egomuz bizleri korumak adına korku enerjisini daha çok kullanıyor ve yavaş </w:t>
      </w:r>
      <w:proofErr w:type="spellStart"/>
      <w:r w:rsidRPr="00F55F15">
        <w:t>yavaş</w:t>
      </w:r>
      <w:proofErr w:type="spellEnd"/>
      <w:r w:rsidRPr="00F55F15">
        <w:t xml:space="preserve"> ilk saf halimiz olan sevgi enerjisinden uzaklaşmaya başlıyoruz.</w:t>
      </w:r>
    </w:p>
    <w:p w:rsidR="00F55F15" w:rsidRPr="00F55F15" w:rsidRDefault="00F55F15" w:rsidP="00F55F15">
      <w:r w:rsidRPr="00F55F15">
        <w:lastRenderedPageBreak/>
        <w:t xml:space="preserve">Burada amaçlana  sevgi enerjisinin frekansını </w:t>
      </w:r>
      <w:proofErr w:type="gramStart"/>
      <w:r w:rsidRPr="00F55F15">
        <w:t>yükselterek , korku</w:t>
      </w:r>
      <w:proofErr w:type="gramEnd"/>
      <w:r w:rsidRPr="00F55F15">
        <w:t xml:space="preserve"> enerjisinin frekansını düşürmektir.  Sevgi enerjisi, kendimize, yaşamın akışına güvenmemizi</w:t>
      </w:r>
      <w:proofErr w:type="gramStart"/>
      <w:r w:rsidRPr="00F55F15">
        <w:t>,,</w:t>
      </w:r>
      <w:proofErr w:type="gramEnd"/>
      <w:r w:rsidRPr="00F55F15">
        <w:t xml:space="preserve"> kendimizi değerli bulmamızı,, sağlık, bolluk ve bereket içerisinde yaşamımızı sağlar.</w:t>
      </w:r>
    </w:p>
    <w:p w:rsidR="00F55F15" w:rsidRPr="00F55F15" w:rsidRDefault="00F55F15" w:rsidP="00F55F15">
      <w:r w:rsidRPr="00F55F15">
        <w:t xml:space="preserve">Korku enerjisi ise, yaşamın akışından, geleceğimizden </w:t>
      </w:r>
      <w:proofErr w:type="gramStart"/>
      <w:r w:rsidRPr="00F55F15">
        <w:t>korkmamızı,</w:t>
      </w:r>
      <w:proofErr w:type="gramEnd"/>
      <w:r w:rsidRPr="00F55F15">
        <w:t xml:space="preserve"> ve endişelenmemizi sağlar.</w:t>
      </w:r>
    </w:p>
    <w:p w:rsidR="00F55F15" w:rsidRPr="00F55F15" w:rsidRDefault="00F55F15" w:rsidP="00F55F15">
      <w:r w:rsidRPr="00F55F15">
        <w:t xml:space="preserve">Kutlu Melis tarafından 2011 yılında gerçekleştirilen sevgi ışını </w:t>
      </w:r>
      <w:proofErr w:type="spellStart"/>
      <w:r w:rsidRPr="00F55F15">
        <w:t>uyumlamasına</w:t>
      </w:r>
      <w:proofErr w:type="spellEnd"/>
      <w:r w:rsidRPr="00F55F15">
        <w:t xml:space="preserve"> katılan herkesin(</w:t>
      </w:r>
      <w:proofErr w:type="spellStart"/>
      <w:r w:rsidRPr="00F55F15">
        <w:t>Reiki</w:t>
      </w:r>
      <w:proofErr w:type="spellEnd"/>
      <w:r w:rsidRPr="00F55F15">
        <w:t xml:space="preserve"> ve </w:t>
      </w:r>
      <w:proofErr w:type="spellStart"/>
      <w:r w:rsidRPr="00F55F15">
        <w:t>Takyon</w:t>
      </w:r>
      <w:proofErr w:type="spellEnd"/>
      <w:r w:rsidRPr="00F55F15">
        <w:t xml:space="preserve"> eğitimi almamış olanların da) en iyi şekilde faydalanması için Sevgi Işını Kullanım Notları Hazırlanmıştır.</w:t>
      </w:r>
    </w:p>
    <w:p w:rsidR="00F55F15" w:rsidRPr="00F55F15" w:rsidRDefault="00F55F15" w:rsidP="00F55F15">
      <w:r w:rsidRPr="00F55F15">
        <w:t xml:space="preserve"> Daha önce dağıtılan notlara ilave çalışmalar ve yöntemler eklenerek hem notlar hem de enerji yenilenmiş ve nasıl Sevgi Işını </w:t>
      </w:r>
      <w:proofErr w:type="spellStart"/>
      <w:r w:rsidRPr="00F55F15">
        <w:t>Uyumlaması</w:t>
      </w:r>
      <w:proofErr w:type="spellEnd"/>
      <w:r w:rsidRPr="00F55F15">
        <w:t xml:space="preserve"> yapılacağı da anlatılmıştır. Yenilenen enerji ametist özü ve gül kuvars özü ışınları ile güçlendirilmiş </w:t>
      </w:r>
      <w:proofErr w:type="spellStart"/>
      <w:r w:rsidRPr="00F55F15">
        <w:t>eterik</w:t>
      </w:r>
      <w:proofErr w:type="spellEnd"/>
      <w:r w:rsidRPr="00F55F15">
        <w:t xml:space="preserve"> kristaller ile özel bir kaç çalışma eklenmiştir…</w:t>
      </w:r>
    </w:p>
    <w:p w:rsidR="00CD1C2B" w:rsidRDefault="00CD1C2B"/>
    <w:sectPr w:rsidR="00CD1C2B" w:rsidSect="00CD1C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5F15"/>
    <w:rsid w:val="00CD1C2B"/>
    <w:rsid w:val="00F55F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2B"/>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5F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5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62693">
      <w:bodyDiv w:val="1"/>
      <w:marLeft w:val="0"/>
      <w:marRight w:val="0"/>
      <w:marTop w:val="0"/>
      <w:marBottom w:val="0"/>
      <w:divBdr>
        <w:top w:val="none" w:sz="0" w:space="0" w:color="auto"/>
        <w:left w:val="none" w:sz="0" w:space="0" w:color="auto"/>
        <w:bottom w:val="none" w:sz="0" w:space="0" w:color="auto"/>
        <w:right w:val="none" w:sz="0" w:space="0" w:color="auto"/>
      </w:divBdr>
      <w:divsChild>
        <w:div w:id="1869681786">
          <w:marLeft w:val="0"/>
          <w:marRight w:val="0"/>
          <w:marTop w:val="0"/>
          <w:marBottom w:val="0"/>
          <w:divBdr>
            <w:top w:val="none" w:sz="0" w:space="0" w:color="auto"/>
            <w:left w:val="none" w:sz="0" w:space="0" w:color="auto"/>
            <w:bottom w:val="none" w:sz="0" w:space="0" w:color="auto"/>
            <w:right w:val="none" w:sz="0" w:space="0" w:color="auto"/>
          </w:divBdr>
          <w:divsChild>
            <w:div w:id="1421751903">
              <w:marLeft w:val="0"/>
              <w:marRight w:val="0"/>
              <w:marTop w:val="0"/>
              <w:marBottom w:val="0"/>
              <w:divBdr>
                <w:top w:val="none" w:sz="0" w:space="0" w:color="auto"/>
                <w:left w:val="none" w:sz="0" w:space="0" w:color="auto"/>
                <w:bottom w:val="none" w:sz="0" w:space="0" w:color="auto"/>
                <w:right w:val="none" w:sz="0" w:space="0" w:color="auto"/>
              </w:divBdr>
              <w:divsChild>
                <w:div w:id="12199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5002">
      <w:bodyDiv w:val="1"/>
      <w:marLeft w:val="0"/>
      <w:marRight w:val="0"/>
      <w:marTop w:val="0"/>
      <w:marBottom w:val="0"/>
      <w:divBdr>
        <w:top w:val="none" w:sz="0" w:space="0" w:color="auto"/>
        <w:left w:val="none" w:sz="0" w:space="0" w:color="auto"/>
        <w:bottom w:val="none" w:sz="0" w:space="0" w:color="auto"/>
        <w:right w:val="none" w:sz="0" w:space="0" w:color="auto"/>
      </w:divBdr>
      <w:divsChild>
        <w:div w:id="1262684376">
          <w:marLeft w:val="0"/>
          <w:marRight w:val="0"/>
          <w:marTop w:val="0"/>
          <w:marBottom w:val="0"/>
          <w:divBdr>
            <w:top w:val="none" w:sz="0" w:space="0" w:color="auto"/>
            <w:left w:val="none" w:sz="0" w:space="0" w:color="auto"/>
            <w:bottom w:val="none" w:sz="0" w:space="0" w:color="auto"/>
            <w:right w:val="none" w:sz="0" w:space="0" w:color="auto"/>
          </w:divBdr>
          <w:divsChild>
            <w:div w:id="1548184232">
              <w:marLeft w:val="0"/>
              <w:marRight w:val="0"/>
              <w:marTop w:val="0"/>
              <w:marBottom w:val="0"/>
              <w:divBdr>
                <w:top w:val="none" w:sz="0" w:space="0" w:color="auto"/>
                <w:left w:val="none" w:sz="0" w:space="0" w:color="auto"/>
                <w:bottom w:val="none" w:sz="0" w:space="0" w:color="auto"/>
                <w:right w:val="none" w:sz="0" w:space="0" w:color="auto"/>
              </w:divBdr>
              <w:divsChild>
                <w:div w:id="4970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2014-08-06T23:26:00Z</dcterms:created>
  <dcterms:modified xsi:type="dcterms:W3CDTF">2014-08-06T23:26:00Z</dcterms:modified>
</cp:coreProperties>
</file>